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7836" w:rsidRPr="00DA7DCD" w:rsidRDefault="00F8241A">
      <w:pPr>
        <w:rPr>
          <w:rFonts w:ascii="Times New Roman" w:hAnsi="Times New Roman" w:cs="Times New Roman"/>
          <w:b/>
          <w:sz w:val="24"/>
          <w:szCs w:val="24"/>
        </w:rPr>
      </w:pPr>
      <w:r w:rsidRPr="00DA7DCD">
        <w:rPr>
          <w:rFonts w:ascii="Times New Roman" w:hAnsi="Times New Roman" w:cs="Times New Roman"/>
          <w:b/>
          <w:sz w:val="24"/>
          <w:szCs w:val="24"/>
        </w:rPr>
        <w:t>ULUSLARARASI AİLE ÇİFTÇİLİĞİ YILI BÖLGE ÇALIŞTAYI ÇORUM’DA YAPILDI…</w:t>
      </w:r>
    </w:p>
    <w:p w:rsidR="00517836" w:rsidRPr="00DA7DCD" w:rsidRDefault="00517836" w:rsidP="00517836">
      <w:pPr>
        <w:jc w:val="both"/>
        <w:rPr>
          <w:rFonts w:ascii="Times New Roman" w:hAnsi="Times New Roman" w:cs="Times New Roman"/>
          <w:sz w:val="24"/>
          <w:szCs w:val="24"/>
        </w:rPr>
      </w:pPr>
      <w:proofErr w:type="gramStart"/>
      <w:r w:rsidRPr="00DA7DCD">
        <w:rPr>
          <w:rFonts w:ascii="Times New Roman" w:hAnsi="Times New Roman" w:cs="Times New Roman"/>
          <w:sz w:val="24"/>
          <w:szCs w:val="24"/>
        </w:rPr>
        <w:t xml:space="preserve">Anitta Otel’deki açılışla başlayan </w:t>
      </w:r>
      <w:proofErr w:type="spellStart"/>
      <w:r w:rsidRPr="00DA7DCD">
        <w:rPr>
          <w:rFonts w:ascii="Times New Roman" w:hAnsi="Times New Roman" w:cs="Times New Roman"/>
          <w:sz w:val="24"/>
          <w:szCs w:val="24"/>
        </w:rPr>
        <w:t>çalıştaya</w:t>
      </w:r>
      <w:proofErr w:type="spellEnd"/>
      <w:r w:rsidRPr="00DA7DCD">
        <w:rPr>
          <w:rFonts w:ascii="Times New Roman" w:hAnsi="Times New Roman" w:cs="Times New Roman"/>
          <w:sz w:val="24"/>
          <w:szCs w:val="24"/>
        </w:rPr>
        <w:t xml:space="preserve"> Çorum Valisi Sabri BAŞKÖY, Genel Müdür Yardımcılarımız Mehmet ŞAHİN ve Faruk FIRATOĞLU, FAO Türkiye Temsilci Yardımcısı Ayşegül AKIN, İl Gıda Tarım ve Hayvancılık Müdürü </w:t>
      </w:r>
      <w:proofErr w:type="spellStart"/>
      <w:r w:rsidRPr="00DA7DCD">
        <w:rPr>
          <w:rFonts w:ascii="Times New Roman" w:hAnsi="Times New Roman" w:cs="Times New Roman"/>
          <w:sz w:val="24"/>
          <w:szCs w:val="24"/>
        </w:rPr>
        <w:t>E.Elfaz</w:t>
      </w:r>
      <w:proofErr w:type="spellEnd"/>
      <w:r w:rsidRPr="00DA7DCD">
        <w:rPr>
          <w:rFonts w:ascii="Times New Roman" w:hAnsi="Times New Roman" w:cs="Times New Roman"/>
          <w:sz w:val="24"/>
          <w:szCs w:val="24"/>
        </w:rPr>
        <w:t xml:space="preserve"> ERMİŞ, Aile Çiftçiliği Çalışmaları Genel Müdürlük Koordinatörü Alper BİLAN, bazı daire müdürleri, davetliler ile Ankara, Kırşehir, Çankırı, Bolu, Eskişehir, Kırıkkale, Amasya ve Yozgat illerinden gelen temsilciler katıldı.</w:t>
      </w:r>
      <w:proofErr w:type="gramEnd"/>
    </w:p>
    <w:p w:rsidR="00517836" w:rsidRPr="00DA7DCD" w:rsidRDefault="00517836" w:rsidP="00517836">
      <w:pPr>
        <w:jc w:val="center"/>
        <w:rPr>
          <w:rFonts w:ascii="Times New Roman" w:hAnsi="Times New Roman" w:cs="Times New Roman"/>
          <w:sz w:val="24"/>
          <w:szCs w:val="24"/>
        </w:rPr>
      </w:pPr>
      <w:r w:rsidRPr="00DA7DCD">
        <w:rPr>
          <w:rFonts w:ascii="Times New Roman" w:hAnsi="Times New Roman" w:cs="Times New Roman"/>
          <w:noProof/>
          <w:sz w:val="24"/>
          <w:szCs w:val="24"/>
          <w:lang w:eastAsia="tr-TR"/>
        </w:rPr>
        <w:drawing>
          <wp:inline distT="0" distB="0" distL="0" distR="0" wp14:anchorId="13FE74C1" wp14:editId="23D1C4B7">
            <wp:extent cx="5132070" cy="3421380"/>
            <wp:effectExtent l="0" t="0" r="0" b="762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2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32070" cy="3421380"/>
                    </a:xfrm>
                    <a:prstGeom prst="rect">
                      <a:avLst/>
                    </a:prstGeom>
                  </pic:spPr>
                </pic:pic>
              </a:graphicData>
            </a:graphic>
          </wp:inline>
        </w:drawing>
      </w:r>
      <w:bookmarkStart w:id="0" w:name="_GoBack"/>
      <w:bookmarkEnd w:id="0"/>
    </w:p>
    <w:p w:rsidR="00517836" w:rsidRPr="00DA7DCD" w:rsidRDefault="00517836" w:rsidP="00517836">
      <w:pPr>
        <w:jc w:val="center"/>
        <w:rPr>
          <w:rFonts w:ascii="Times New Roman" w:hAnsi="Times New Roman" w:cs="Times New Roman"/>
          <w:sz w:val="24"/>
          <w:szCs w:val="24"/>
        </w:rPr>
      </w:pPr>
      <w:r w:rsidRPr="00DA7DCD">
        <w:rPr>
          <w:rFonts w:ascii="Times New Roman" w:hAnsi="Times New Roman" w:cs="Times New Roman"/>
          <w:noProof/>
          <w:sz w:val="24"/>
          <w:szCs w:val="24"/>
          <w:lang w:eastAsia="tr-TR"/>
        </w:rPr>
        <w:drawing>
          <wp:inline distT="0" distB="0" distL="0" distR="0" wp14:anchorId="41746796" wp14:editId="29B6CDCB">
            <wp:extent cx="5132070" cy="3421380"/>
            <wp:effectExtent l="0" t="0" r="0" b="762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9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32070" cy="3421380"/>
                    </a:xfrm>
                    <a:prstGeom prst="rect">
                      <a:avLst/>
                    </a:prstGeom>
                  </pic:spPr>
                </pic:pic>
              </a:graphicData>
            </a:graphic>
          </wp:inline>
        </w:drawing>
      </w:r>
    </w:p>
    <w:p w:rsidR="00875EA2" w:rsidRPr="00DA7DCD" w:rsidRDefault="00875EA2">
      <w:pPr>
        <w:rPr>
          <w:rFonts w:ascii="Times New Roman" w:hAnsi="Times New Roman" w:cs="Times New Roman"/>
          <w:sz w:val="24"/>
          <w:szCs w:val="24"/>
        </w:rPr>
      </w:pPr>
      <w:r w:rsidRPr="00DA7DCD">
        <w:rPr>
          <w:rFonts w:ascii="Times New Roman" w:hAnsi="Times New Roman" w:cs="Times New Roman"/>
          <w:noProof/>
          <w:sz w:val="24"/>
          <w:szCs w:val="24"/>
          <w:lang w:eastAsia="tr-TR"/>
        </w:rPr>
        <w:lastRenderedPageBreak/>
        <w:drawing>
          <wp:inline distT="0" distB="0" distL="0" distR="0" wp14:anchorId="6501B897" wp14:editId="0E135C83">
            <wp:extent cx="5760720" cy="1231265"/>
            <wp:effectExtent l="0" t="0" r="0" b="698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ni Resim.b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1231265"/>
                    </a:xfrm>
                    <a:prstGeom prst="rect">
                      <a:avLst/>
                    </a:prstGeom>
                  </pic:spPr>
                </pic:pic>
              </a:graphicData>
            </a:graphic>
          </wp:inline>
        </w:drawing>
      </w:r>
    </w:p>
    <w:p w:rsidR="007B393F" w:rsidRPr="00DA7DCD" w:rsidRDefault="007B393F" w:rsidP="003E5463">
      <w:pPr>
        <w:spacing w:after="0" w:line="240" w:lineRule="auto"/>
        <w:rPr>
          <w:rFonts w:ascii="Times New Roman" w:eastAsia="Times New Roman" w:hAnsi="Times New Roman" w:cs="Times New Roman"/>
          <w:sz w:val="24"/>
          <w:szCs w:val="24"/>
          <w:lang w:eastAsia="tr-TR"/>
        </w:rPr>
      </w:pPr>
      <w:r w:rsidRPr="00DA7DCD">
        <w:rPr>
          <w:rFonts w:ascii="Times New Roman" w:eastAsia="Times New Roman" w:hAnsi="Times New Roman" w:cs="Times New Roman"/>
          <w:b/>
          <w:bCs/>
          <w:sz w:val="24"/>
          <w:szCs w:val="24"/>
          <w:lang w:eastAsia="tr-TR"/>
        </w:rPr>
        <w:t xml:space="preserve">Uluslararası Aile Çiftçiliği Bölge </w:t>
      </w:r>
      <w:proofErr w:type="spellStart"/>
      <w:r w:rsidRPr="00DA7DCD">
        <w:rPr>
          <w:rFonts w:ascii="Times New Roman" w:eastAsia="Times New Roman" w:hAnsi="Times New Roman" w:cs="Times New Roman"/>
          <w:b/>
          <w:bCs/>
          <w:sz w:val="24"/>
          <w:szCs w:val="24"/>
          <w:lang w:eastAsia="tr-TR"/>
        </w:rPr>
        <w:t>Çalıştayı</w:t>
      </w:r>
      <w:proofErr w:type="spellEnd"/>
      <w:r w:rsidRPr="00DA7DCD">
        <w:rPr>
          <w:rFonts w:ascii="Times New Roman" w:eastAsia="Times New Roman" w:hAnsi="Times New Roman" w:cs="Times New Roman"/>
          <w:b/>
          <w:bCs/>
          <w:sz w:val="24"/>
          <w:szCs w:val="24"/>
          <w:lang w:eastAsia="tr-TR"/>
        </w:rPr>
        <w:t xml:space="preserve"> Çorum’da Düzenleniyor</w:t>
      </w:r>
    </w:p>
    <w:p w:rsidR="007B393F" w:rsidRPr="00DA7DCD" w:rsidRDefault="007B393F" w:rsidP="00875EA2">
      <w:pPr>
        <w:spacing w:before="100" w:beforeAutospacing="1" w:after="100" w:afterAutospacing="1" w:line="240" w:lineRule="auto"/>
        <w:ind w:left="120" w:right="180" w:firstLine="600"/>
        <w:jc w:val="both"/>
        <w:rPr>
          <w:rFonts w:ascii="Times New Roman" w:eastAsia="Times New Roman" w:hAnsi="Times New Roman" w:cs="Times New Roman"/>
          <w:sz w:val="24"/>
          <w:szCs w:val="24"/>
          <w:lang w:eastAsia="tr-TR"/>
        </w:rPr>
      </w:pPr>
      <w:r w:rsidRPr="00DA7DCD">
        <w:rPr>
          <w:rFonts w:ascii="Times New Roman" w:eastAsia="Times New Roman" w:hAnsi="Times New Roman" w:cs="Times New Roman"/>
          <w:sz w:val="24"/>
          <w:szCs w:val="24"/>
          <w:lang w:eastAsia="tr-TR"/>
        </w:rPr>
        <w:t xml:space="preserve">Uluslararası Aile Çiftçiliği Bölge </w:t>
      </w:r>
      <w:proofErr w:type="spellStart"/>
      <w:r w:rsidRPr="00DA7DCD">
        <w:rPr>
          <w:rFonts w:ascii="Times New Roman" w:eastAsia="Times New Roman" w:hAnsi="Times New Roman" w:cs="Times New Roman"/>
          <w:sz w:val="24"/>
          <w:szCs w:val="24"/>
          <w:lang w:eastAsia="tr-TR"/>
        </w:rPr>
        <w:t>Çalıştayı</w:t>
      </w:r>
      <w:proofErr w:type="spellEnd"/>
      <w:r w:rsidRPr="00DA7DCD">
        <w:rPr>
          <w:rFonts w:ascii="Times New Roman" w:eastAsia="Times New Roman" w:hAnsi="Times New Roman" w:cs="Times New Roman"/>
          <w:sz w:val="24"/>
          <w:szCs w:val="24"/>
          <w:lang w:eastAsia="tr-TR"/>
        </w:rPr>
        <w:t xml:space="preserve"> (1-2 Eylül 2014) Çorum’da gerçekleştiriliyor.</w:t>
      </w:r>
    </w:p>
    <w:p w:rsidR="007B393F" w:rsidRPr="00DA7DCD" w:rsidRDefault="007B393F" w:rsidP="00875EA2">
      <w:pPr>
        <w:spacing w:before="100" w:beforeAutospacing="1" w:after="100" w:afterAutospacing="1" w:line="240" w:lineRule="auto"/>
        <w:ind w:left="120" w:right="180" w:firstLine="600"/>
        <w:jc w:val="both"/>
        <w:rPr>
          <w:rFonts w:ascii="Times New Roman" w:eastAsia="Times New Roman" w:hAnsi="Times New Roman" w:cs="Times New Roman"/>
          <w:sz w:val="24"/>
          <w:szCs w:val="24"/>
          <w:lang w:eastAsia="tr-TR"/>
        </w:rPr>
      </w:pPr>
      <w:r w:rsidRPr="00DA7DCD">
        <w:rPr>
          <w:rFonts w:ascii="Times New Roman" w:eastAsia="Times New Roman" w:hAnsi="Times New Roman" w:cs="Times New Roman"/>
          <w:sz w:val="24"/>
          <w:szCs w:val="24"/>
          <w:lang w:eastAsia="tr-TR"/>
        </w:rPr>
        <w:t xml:space="preserve">Bölgesel örgütlenme, finansal destekler, pazarlama, ürün, değerlendirme, değer zincir, kadın işgücü, çocuk işçiliği, kayıt altına alma, eğitim-yayım ve danışmanlık hizmetleri konularının ele alınacağı </w:t>
      </w:r>
      <w:proofErr w:type="spellStart"/>
      <w:r w:rsidRPr="00DA7DCD">
        <w:rPr>
          <w:rFonts w:ascii="Times New Roman" w:eastAsia="Times New Roman" w:hAnsi="Times New Roman" w:cs="Times New Roman"/>
          <w:sz w:val="24"/>
          <w:szCs w:val="24"/>
          <w:lang w:eastAsia="tr-TR"/>
        </w:rPr>
        <w:t>çalıştayın</w:t>
      </w:r>
      <w:proofErr w:type="spellEnd"/>
      <w:r w:rsidRPr="00DA7DCD">
        <w:rPr>
          <w:rFonts w:ascii="Times New Roman" w:eastAsia="Times New Roman" w:hAnsi="Times New Roman" w:cs="Times New Roman"/>
          <w:sz w:val="24"/>
          <w:szCs w:val="24"/>
          <w:lang w:eastAsia="tr-TR"/>
        </w:rPr>
        <w:t xml:space="preserve"> açılış toplantısı Anitta Otel’de yapıldı.</w:t>
      </w:r>
    </w:p>
    <w:p w:rsidR="007B393F" w:rsidRPr="00DA7DCD" w:rsidRDefault="007B393F" w:rsidP="00875EA2">
      <w:pPr>
        <w:spacing w:before="100" w:beforeAutospacing="1" w:after="100" w:afterAutospacing="1" w:line="240" w:lineRule="auto"/>
        <w:ind w:left="120" w:right="180" w:firstLine="600"/>
        <w:jc w:val="both"/>
        <w:rPr>
          <w:rFonts w:ascii="Times New Roman" w:eastAsia="Times New Roman" w:hAnsi="Times New Roman" w:cs="Times New Roman"/>
          <w:sz w:val="24"/>
          <w:szCs w:val="24"/>
          <w:lang w:eastAsia="tr-TR"/>
        </w:rPr>
      </w:pPr>
      <w:r w:rsidRPr="00DA7DCD">
        <w:rPr>
          <w:rFonts w:ascii="Times New Roman" w:eastAsia="Times New Roman" w:hAnsi="Times New Roman" w:cs="Times New Roman"/>
          <w:sz w:val="24"/>
          <w:szCs w:val="24"/>
          <w:lang w:eastAsia="tr-TR"/>
        </w:rPr>
        <w:t xml:space="preserve">Toplantıya; Vali Sabri Başköy, Gıda, Tarım ve Hayvancılık Bakanlığı Tarım Reformu Genel Müdür Yardımcıları Mehmet Şahin, Faruk </w:t>
      </w:r>
      <w:proofErr w:type="spellStart"/>
      <w:r w:rsidRPr="00DA7DCD">
        <w:rPr>
          <w:rFonts w:ascii="Times New Roman" w:eastAsia="Times New Roman" w:hAnsi="Times New Roman" w:cs="Times New Roman"/>
          <w:sz w:val="24"/>
          <w:szCs w:val="24"/>
          <w:lang w:eastAsia="tr-TR"/>
        </w:rPr>
        <w:t>Fıratlıoğlu</w:t>
      </w:r>
      <w:proofErr w:type="spellEnd"/>
      <w:r w:rsidRPr="00DA7DCD">
        <w:rPr>
          <w:rFonts w:ascii="Times New Roman" w:eastAsia="Times New Roman" w:hAnsi="Times New Roman" w:cs="Times New Roman"/>
          <w:sz w:val="24"/>
          <w:szCs w:val="24"/>
          <w:lang w:eastAsia="tr-TR"/>
        </w:rPr>
        <w:t xml:space="preserve">, Birleşmiş Milletler Gıda ve Tarım Örgütü (FAO) Türkiye Temsilci Yardımcısı Ayşegül Şahin,  </w:t>
      </w:r>
      <w:proofErr w:type="spellStart"/>
      <w:r w:rsidRPr="00DA7DCD">
        <w:rPr>
          <w:rFonts w:ascii="Times New Roman" w:eastAsia="Times New Roman" w:hAnsi="Times New Roman" w:cs="Times New Roman"/>
          <w:sz w:val="24"/>
          <w:szCs w:val="24"/>
          <w:lang w:eastAsia="tr-TR"/>
        </w:rPr>
        <w:t>Çalıştay</w:t>
      </w:r>
      <w:proofErr w:type="spellEnd"/>
      <w:r w:rsidRPr="00DA7DCD">
        <w:rPr>
          <w:rFonts w:ascii="Times New Roman" w:eastAsia="Times New Roman" w:hAnsi="Times New Roman" w:cs="Times New Roman"/>
          <w:sz w:val="24"/>
          <w:szCs w:val="24"/>
          <w:lang w:eastAsia="tr-TR"/>
        </w:rPr>
        <w:t xml:space="preserve"> İl Müdürleri, STK temsilcileri ile çok sayıda muhtar ve çiftçimiz katıldı.</w:t>
      </w:r>
    </w:p>
    <w:p w:rsidR="007B393F" w:rsidRPr="00DA7DCD" w:rsidRDefault="007B393F" w:rsidP="00875EA2">
      <w:pPr>
        <w:spacing w:before="100" w:beforeAutospacing="1" w:after="100" w:afterAutospacing="1" w:line="240" w:lineRule="auto"/>
        <w:ind w:left="120" w:right="180" w:firstLine="600"/>
        <w:jc w:val="both"/>
        <w:rPr>
          <w:rFonts w:ascii="Times New Roman" w:eastAsia="Times New Roman" w:hAnsi="Times New Roman" w:cs="Times New Roman"/>
          <w:sz w:val="24"/>
          <w:szCs w:val="24"/>
          <w:lang w:eastAsia="tr-TR"/>
        </w:rPr>
      </w:pPr>
      <w:r w:rsidRPr="00DA7DCD">
        <w:rPr>
          <w:rFonts w:ascii="Times New Roman" w:eastAsia="Times New Roman" w:hAnsi="Times New Roman" w:cs="Times New Roman"/>
          <w:sz w:val="24"/>
          <w:szCs w:val="24"/>
          <w:lang w:eastAsia="tr-TR"/>
        </w:rPr>
        <w:t xml:space="preserve">Toplantıda Gıda, Tarım ve Hayvancılık İl Müdürü Erkan </w:t>
      </w:r>
      <w:proofErr w:type="spellStart"/>
      <w:r w:rsidRPr="00DA7DCD">
        <w:rPr>
          <w:rFonts w:ascii="Times New Roman" w:eastAsia="Times New Roman" w:hAnsi="Times New Roman" w:cs="Times New Roman"/>
          <w:sz w:val="24"/>
          <w:szCs w:val="24"/>
          <w:lang w:eastAsia="tr-TR"/>
        </w:rPr>
        <w:t>Elfaz</w:t>
      </w:r>
      <w:proofErr w:type="spellEnd"/>
      <w:r w:rsidRPr="00DA7DCD">
        <w:rPr>
          <w:rFonts w:ascii="Times New Roman" w:eastAsia="Times New Roman" w:hAnsi="Times New Roman" w:cs="Times New Roman"/>
          <w:sz w:val="24"/>
          <w:szCs w:val="24"/>
          <w:lang w:eastAsia="tr-TR"/>
        </w:rPr>
        <w:t xml:space="preserve"> Ermiş, Gıda, Tarım ve Hayvancılık Bakanlığı Tarım Reformu Genel Müdür Yardımcıları Mehmet Şahin, FAO Türkiye Temsilci Yardımcısı Ayşegül Şahin ile Vali Sabri Başköy birer selamlama konuşması yaptı.</w:t>
      </w:r>
    </w:p>
    <w:p w:rsidR="007B393F" w:rsidRPr="00DA7DCD" w:rsidRDefault="007B393F" w:rsidP="00875EA2">
      <w:pPr>
        <w:spacing w:before="100" w:beforeAutospacing="1" w:after="100" w:afterAutospacing="1" w:line="240" w:lineRule="auto"/>
        <w:ind w:left="120" w:right="180" w:firstLine="600"/>
        <w:jc w:val="both"/>
        <w:rPr>
          <w:rFonts w:ascii="Times New Roman" w:eastAsia="Times New Roman" w:hAnsi="Times New Roman" w:cs="Times New Roman"/>
          <w:sz w:val="24"/>
          <w:szCs w:val="24"/>
          <w:lang w:eastAsia="tr-TR"/>
        </w:rPr>
      </w:pPr>
      <w:r w:rsidRPr="00DA7DCD">
        <w:rPr>
          <w:rFonts w:ascii="Times New Roman" w:eastAsia="Times New Roman" w:hAnsi="Times New Roman" w:cs="Times New Roman"/>
          <w:sz w:val="24"/>
          <w:szCs w:val="24"/>
          <w:lang w:eastAsia="tr-TR"/>
        </w:rPr>
        <w:t>Toplantıda yapmış olduğu konuşmada Vali Başköy; “</w:t>
      </w:r>
      <w:proofErr w:type="spellStart"/>
      <w:r w:rsidRPr="00DA7DCD">
        <w:rPr>
          <w:rFonts w:ascii="Times New Roman" w:eastAsia="Times New Roman" w:hAnsi="Times New Roman" w:cs="Times New Roman"/>
          <w:sz w:val="24"/>
          <w:szCs w:val="24"/>
          <w:lang w:eastAsia="tr-TR"/>
        </w:rPr>
        <w:t>Allahın</w:t>
      </w:r>
      <w:proofErr w:type="spellEnd"/>
      <w:r w:rsidRPr="00DA7DCD">
        <w:rPr>
          <w:rFonts w:ascii="Times New Roman" w:eastAsia="Times New Roman" w:hAnsi="Times New Roman" w:cs="Times New Roman"/>
          <w:sz w:val="24"/>
          <w:szCs w:val="24"/>
          <w:lang w:eastAsia="tr-TR"/>
        </w:rPr>
        <w:t xml:space="preserve"> insanlığa verdiği en büyük nimet yüksek binalar, gökdelenler değil, insanların doyduğu topraktır. İnsanımızı kırsal kesimde aile çiftçisi olarak nasıl tutabiliriz,  bunun için hangi teşvikleri verebiliriz, bu insanları üretime daha fazla katabilme noktasında nasıl tedbirler alabiliriz. İşte bu </w:t>
      </w:r>
      <w:proofErr w:type="spellStart"/>
      <w:r w:rsidRPr="00DA7DCD">
        <w:rPr>
          <w:rFonts w:ascii="Times New Roman" w:eastAsia="Times New Roman" w:hAnsi="Times New Roman" w:cs="Times New Roman"/>
          <w:sz w:val="24"/>
          <w:szCs w:val="24"/>
          <w:lang w:eastAsia="tr-TR"/>
        </w:rPr>
        <w:t>çalıştayın</w:t>
      </w:r>
      <w:proofErr w:type="spellEnd"/>
      <w:r w:rsidRPr="00DA7DCD">
        <w:rPr>
          <w:rFonts w:ascii="Times New Roman" w:eastAsia="Times New Roman" w:hAnsi="Times New Roman" w:cs="Times New Roman"/>
          <w:sz w:val="24"/>
          <w:szCs w:val="24"/>
          <w:lang w:eastAsia="tr-TR"/>
        </w:rPr>
        <w:t xml:space="preserve"> yapılma sebebi de bu.  Bu </w:t>
      </w:r>
      <w:proofErr w:type="spellStart"/>
      <w:r w:rsidRPr="00DA7DCD">
        <w:rPr>
          <w:rFonts w:ascii="Times New Roman" w:eastAsia="Times New Roman" w:hAnsi="Times New Roman" w:cs="Times New Roman"/>
          <w:sz w:val="24"/>
          <w:szCs w:val="24"/>
          <w:lang w:eastAsia="tr-TR"/>
        </w:rPr>
        <w:t>çalıştaylar</w:t>
      </w:r>
      <w:proofErr w:type="spellEnd"/>
      <w:r w:rsidRPr="00DA7DCD">
        <w:rPr>
          <w:rFonts w:ascii="Times New Roman" w:eastAsia="Times New Roman" w:hAnsi="Times New Roman" w:cs="Times New Roman"/>
          <w:sz w:val="24"/>
          <w:szCs w:val="24"/>
          <w:lang w:eastAsia="tr-TR"/>
        </w:rPr>
        <w:t xml:space="preserve"> bunları müzakere edecek, öneri getirecek, bölgesel anlamda başlayan çalışmalar da sonra Ankara’da toplanacak ve Türkiye raporu çıkacak, nihayetinde bu raporlar Birleşmiş Milletlere gidecek. Ben inanıyorum ki fazla uzun sürmez bu raporlar uluslararası sözleşmeye dönebilir. Çünkü bu çok ciddi bir meseledir.  </w:t>
      </w:r>
    </w:p>
    <w:p w:rsidR="007B393F" w:rsidRPr="00DA7DCD" w:rsidRDefault="007B393F" w:rsidP="00875EA2">
      <w:pPr>
        <w:spacing w:before="100" w:beforeAutospacing="1" w:after="100" w:afterAutospacing="1" w:line="240" w:lineRule="auto"/>
        <w:ind w:left="120" w:right="180" w:firstLine="600"/>
        <w:jc w:val="both"/>
        <w:rPr>
          <w:rFonts w:ascii="Times New Roman" w:eastAsia="Times New Roman" w:hAnsi="Times New Roman" w:cs="Times New Roman"/>
          <w:sz w:val="24"/>
          <w:szCs w:val="24"/>
          <w:lang w:eastAsia="tr-TR"/>
        </w:rPr>
      </w:pPr>
      <w:r w:rsidRPr="00DA7DCD">
        <w:rPr>
          <w:rFonts w:ascii="Times New Roman" w:eastAsia="Times New Roman" w:hAnsi="Times New Roman" w:cs="Times New Roman"/>
          <w:sz w:val="24"/>
          <w:szCs w:val="24"/>
          <w:lang w:eastAsia="tr-TR"/>
        </w:rPr>
        <w:t xml:space="preserve">Çalışma gruplarında problemlerinizi paylaşın, arkadaşlarımız not alsınlar, güzel bir bölgesel Çorum raporu çıksın, Türkiye raporu ile beraber iyi bir fotoğraf çekilsin ve Birleşmiş Milletlere iyi bir rapor gönderelim. </w:t>
      </w:r>
    </w:p>
    <w:p w:rsidR="007B393F" w:rsidRPr="00DA7DCD" w:rsidRDefault="007B393F" w:rsidP="00875EA2">
      <w:pPr>
        <w:spacing w:before="100" w:beforeAutospacing="1" w:after="100" w:afterAutospacing="1" w:line="240" w:lineRule="auto"/>
        <w:ind w:left="120" w:right="180" w:firstLine="600"/>
        <w:jc w:val="both"/>
        <w:rPr>
          <w:rFonts w:ascii="Times New Roman" w:eastAsia="Times New Roman" w:hAnsi="Times New Roman" w:cs="Times New Roman"/>
          <w:sz w:val="24"/>
          <w:szCs w:val="24"/>
          <w:lang w:eastAsia="tr-TR"/>
        </w:rPr>
      </w:pPr>
      <w:r w:rsidRPr="00DA7DCD">
        <w:rPr>
          <w:rFonts w:ascii="Times New Roman" w:eastAsia="Times New Roman" w:hAnsi="Times New Roman" w:cs="Times New Roman"/>
          <w:sz w:val="24"/>
          <w:szCs w:val="24"/>
          <w:lang w:eastAsia="tr-TR"/>
        </w:rPr>
        <w:t xml:space="preserve">Başarılı bir </w:t>
      </w:r>
      <w:proofErr w:type="spellStart"/>
      <w:r w:rsidRPr="00DA7DCD">
        <w:rPr>
          <w:rFonts w:ascii="Times New Roman" w:eastAsia="Times New Roman" w:hAnsi="Times New Roman" w:cs="Times New Roman"/>
          <w:sz w:val="24"/>
          <w:szCs w:val="24"/>
          <w:lang w:eastAsia="tr-TR"/>
        </w:rPr>
        <w:t>çalıştay</w:t>
      </w:r>
      <w:proofErr w:type="spellEnd"/>
      <w:r w:rsidRPr="00DA7DCD">
        <w:rPr>
          <w:rFonts w:ascii="Times New Roman" w:eastAsia="Times New Roman" w:hAnsi="Times New Roman" w:cs="Times New Roman"/>
          <w:sz w:val="24"/>
          <w:szCs w:val="24"/>
          <w:lang w:eastAsia="tr-TR"/>
        </w:rPr>
        <w:t xml:space="preserve"> dileyerek, katılan herkese hoş geldiniz diyorum. Çiftçilerimizin sorunlarına çare olma ümidiyle </w:t>
      </w:r>
      <w:proofErr w:type="spellStart"/>
      <w:r w:rsidRPr="00DA7DCD">
        <w:rPr>
          <w:rFonts w:ascii="Times New Roman" w:eastAsia="Times New Roman" w:hAnsi="Times New Roman" w:cs="Times New Roman"/>
          <w:sz w:val="24"/>
          <w:szCs w:val="24"/>
          <w:lang w:eastAsia="tr-TR"/>
        </w:rPr>
        <w:t>çalıştayımızın</w:t>
      </w:r>
      <w:proofErr w:type="spellEnd"/>
      <w:r w:rsidRPr="00DA7DCD">
        <w:rPr>
          <w:rFonts w:ascii="Times New Roman" w:eastAsia="Times New Roman" w:hAnsi="Times New Roman" w:cs="Times New Roman"/>
          <w:sz w:val="24"/>
          <w:szCs w:val="24"/>
          <w:lang w:eastAsia="tr-TR"/>
        </w:rPr>
        <w:t xml:space="preserve"> hayırlara vesile olmasını diliyorum.” dedi.</w:t>
      </w:r>
    </w:p>
    <w:p w:rsidR="007B393F" w:rsidRPr="00DA7DCD" w:rsidRDefault="007B393F" w:rsidP="007B393F">
      <w:pPr>
        <w:spacing w:before="100" w:beforeAutospacing="1" w:after="100" w:afterAutospacing="1" w:line="240" w:lineRule="auto"/>
        <w:ind w:left="60" w:right="180" w:firstLine="600"/>
        <w:jc w:val="both"/>
        <w:rPr>
          <w:rFonts w:ascii="Times New Roman" w:eastAsia="Times New Roman" w:hAnsi="Times New Roman" w:cs="Times New Roman"/>
          <w:sz w:val="24"/>
          <w:szCs w:val="24"/>
          <w:lang w:eastAsia="tr-TR"/>
        </w:rPr>
      </w:pPr>
      <w:proofErr w:type="gramStart"/>
      <w:r w:rsidRPr="00DA7DCD">
        <w:rPr>
          <w:rFonts w:ascii="Times New Roman" w:eastAsia="Times New Roman" w:hAnsi="Times New Roman" w:cs="Times New Roman"/>
          <w:sz w:val="24"/>
          <w:szCs w:val="24"/>
          <w:lang w:eastAsia="tr-TR"/>
        </w:rPr>
        <w:t xml:space="preserve">Gıda, Tarım ve Hayvancılık Bakanı Sayın Mehdi </w:t>
      </w:r>
      <w:proofErr w:type="spellStart"/>
      <w:r w:rsidRPr="00DA7DCD">
        <w:rPr>
          <w:rFonts w:ascii="Times New Roman" w:eastAsia="Times New Roman" w:hAnsi="Times New Roman" w:cs="Times New Roman"/>
          <w:sz w:val="24"/>
          <w:szCs w:val="24"/>
          <w:lang w:eastAsia="tr-TR"/>
        </w:rPr>
        <w:t>Eker’in</w:t>
      </w:r>
      <w:proofErr w:type="spellEnd"/>
      <w:r w:rsidRPr="00DA7DCD">
        <w:rPr>
          <w:rFonts w:ascii="Times New Roman" w:eastAsia="Times New Roman" w:hAnsi="Times New Roman" w:cs="Times New Roman"/>
          <w:sz w:val="24"/>
          <w:szCs w:val="24"/>
          <w:lang w:eastAsia="tr-TR"/>
        </w:rPr>
        <w:t xml:space="preserve"> Onursal Başkan ve  Akdeniz Üniversitesi Ziraat Fakültesi Öğretim Üyesi Prof. Dr. Orhan </w:t>
      </w:r>
      <w:proofErr w:type="spellStart"/>
      <w:r w:rsidRPr="00DA7DCD">
        <w:rPr>
          <w:rFonts w:ascii="Times New Roman" w:eastAsia="Times New Roman" w:hAnsi="Times New Roman" w:cs="Times New Roman"/>
          <w:sz w:val="24"/>
          <w:szCs w:val="24"/>
          <w:lang w:eastAsia="tr-TR"/>
        </w:rPr>
        <w:t>Özçatalbaş’ın</w:t>
      </w:r>
      <w:proofErr w:type="spellEnd"/>
      <w:r w:rsidRPr="00DA7DCD">
        <w:rPr>
          <w:rFonts w:ascii="Times New Roman" w:eastAsia="Times New Roman" w:hAnsi="Times New Roman" w:cs="Times New Roman"/>
          <w:sz w:val="24"/>
          <w:szCs w:val="24"/>
          <w:lang w:eastAsia="tr-TR"/>
        </w:rPr>
        <w:t xml:space="preserve"> Bilim Kurulu Başkanı olduğu, Gıda, Tarım ve Hayvancılık İl Müdürü Erkan </w:t>
      </w:r>
      <w:proofErr w:type="spellStart"/>
      <w:r w:rsidRPr="00DA7DCD">
        <w:rPr>
          <w:rFonts w:ascii="Times New Roman" w:eastAsia="Times New Roman" w:hAnsi="Times New Roman" w:cs="Times New Roman"/>
          <w:sz w:val="24"/>
          <w:szCs w:val="24"/>
          <w:lang w:eastAsia="tr-TR"/>
        </w:rPr>
        <w:t>Elfaz</w:t>
      </w:r>
      <w:proofErr w:type="spellEnd"/>
      <w:r w:rsidRPr="00DA7DCD">
        <w:rPr>
          <w:rFonts w:ascii="Times New Roman" w:eastAsia="Times New Roman" w:hAnsi="Times New Roman" w:cs="Times New Roman"/>
          <w:sz w:val="24"/>
          <w:szCs w:val="24"/>
          <w:lang w:eastAsia="tr-TR"/>
        </w:rPr>
        <w:t xml:space="preserve"> Ermiş’in Düzenleme Kurulu Başkanlığını üstleneceği </w:t>
      </w:r>
      <w:proofErr w:type="spellStart"/>
      <w:r w:rsidRPr="00DA7DCD">
        <w:rPr>
          <w:rFonts w:ascii="Times New Roman" w:eastAsia="Times New Roman" w:hAnsi="Times New Roman" w:cs="Times New Roman"/>
          <w:sz w:val="24"/>
          <w:szCs w:val="24"/>
          <w:lang w:eastAsia="tr-TR"/>
        </w:rPr>
        <w:t>çalıştaya</w:t>
      </w:r>
      <w:proofErr w:type="spellEnd"/>
      <w:r w:rsidRPr="00DA7DCD">
        <w:rPr>
          <w:rFonts w:ascii="Times New Roman" w:eastAsia="Times New Roman" w:hAnsi="Times New Roman" w:cs="Times New Roman"/>
          <w:sz w:val="24"/>
          <w:szCs w:val="24"/>
          <w:lang w:eastAsia="tr-TR"/>
        </w:rPr>
        <w:t xml:space="preserve"> bölge iller Ankara, Bolu, Çankırı, Çorum, Amasya, Eskişehir, Kırıkkale, Kırşehir ve Yozgat illerinden katılım oldu.</w:t>
      </w:r>
      <w:proofErr w:type="gramEnd"/>
    </w:p>
    <w:p w:rsidR="00516291" w:rsidRPr="00DA7DCD" w:rsidRDefault="00516291" w:rsidP="00516291">
      <w:pPr>
        <w:spacing w:before="100" w:beforeAutospacing="1" w:after="100" w:afterAutospacing="1" w:line="240" w:lineRule="auto"/>
        <w:ind w:right="180"/>
        <w:jc w:val="center"/>
        <w:rPr>
          <w:rFonts w:ascii="Times New Roman" w:eastAsia="Times New Roman" w:hAnsi="Times New Roman" w:cs="Times New Roman"/>
          <w:b/>
          <w:sz w:val="24"/>
          <w:szCs w:val="24"/>
          <w:lang w:eastAsia="tr-TR"/>
        </w:rPr>
      </w:pPr>
      <w:r w:rsidRPr="00DA7DCD">
        <w:rPr>
          <w:rFonts w:ascii="Times New Roman" w:eastAsia="Times New Roman" w:hAnsi="Times New Roman" w:cs="Times New Roman"/>
          <w:b/>
          <w:sz w:val="24"/>
          <w:szCs w:val="24"/>
          <w:lang w:eastAsia="tr-TR"/>
        </w:rPr>
        <w:lastRenderedPageBreak/>
        <w:t xml:space="preserve">Aile Çiftçiliği Çorum Bölge </w:t>
      </w:r>
      <w:proofErr w:type="spellStart"/>
      <w:r w:rsidRPr="00DA7DCD">
        <w:rPr>
          <w:rFonts w:ascii="Times New Roman" w:eastAsia="Times New Roman" w:hAnsi="Times New Roman" w:cs="Times New Roman"/>
          <w:b/>
          <w:sz w:val="24"/>
          <w:szCs w:val="24"/>
          <w:lang w:eastAsia="tr-TR"/>
        </w:rPr>
        <w:t>Çalıştayı’ndan</w:t>
      </w:r>
      <w:proofErr w:type="spellEnd"/>
      <w:r w:rsidRPr="00DA7DCD">
        <w:rPr>
          <w:rFonts w:ascii="Times New Roman" w:eastAsia="Times New Roman" w:hAnsi="Times New Roman" w:cs="Times New Roman"/>
          <w:b/>
          <w:sz w:val="24"/>
          <w:szCs w:val="24"/>
          <w:lang w:eastAsia="tr-TR"/>
        </w:rPr>
        <w:t xml:space="preserve"> Fotoğraflar</w:t>
      </w:r>
    </w:p>
    <w:p w:rsidR="00516291" w:rsidRPr="00DA7DCD" w:rsidRDefault="00425DCC" w:rsidP="00516291">
      <w:pPr>
        <w:jc w:val="center"/>
        <w:rPr>
          <w:rFonts w:ascii="Times New Roman" w:hAnsi="Times New Roman" w:cs="Times New Roman"/>
          <w:sz w:val="24"/>
          <w:szCs w:val="24"/>
        </w:rPr>
      </w:pPr>
      <w:r w:rsidRPr="00DA7DCD">
        <w:rPr>
          <w:rFonts w:ascii="Times New Roman" w:hAnsi="Times New Roman" w:cs="Times New Roman"/>
          <w:noProof/>
          <w:sz w:val="24"/>
          <w:szCs w:val="24"/>
          <w:lang w:eastAsia="tr-TR"/>
        </w:rPr>
        <w:drawing>
          <wp:inline distT="0" distB="0" distL="0" distR="0" wp14:anchorId="17D0D766" wp14:editId="41E4144F">
            <wp:extent cx="1897380" cy="1264920"/>
            <wp:effectExtent l="0" t="0" r="762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9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2394" cy="1268263"/>
                    </a:xfrm>
                    <a:prstGeom prst="rect">
                      <a:avLst/>
                    </a:prstGeom>
                  </pic:spPr>
                </pic:pic>
              </a:graphicData>
            </a:graphic>
          </wp:inline>
        </w:drawing>
      </w:r>
      <w:r w:rsidR="00516291" w:rsidRPr="00DA7DCD">
        <w:rPr>
          <w:rFonts w:ascii="Times New Roman" w:hAnsi="Times New Roman" w:cs="Times New Roman"/>
          <w:sz w:val="24"/>
          <w:szCs w:val="24"/>
        </w:rPr>
        <w:t xml:space="preserve">  </w:t>
      </w:r>
      <w:r w:rsidR="00B46A7C" w:rsidRPr="00DA7DCD">
        <w:rPr>
          <w:rFonts w:ascii="Times New Roman" w:hAnsi="Times New Roman" w:cs="Times New Roman"/>
          <w:noProof/>
          <w:sz w:val="24"/>
          <w:szCs w:val="24"/>
          <w:lang w:eastAsia="tr-TR"/>
        </w:rPr>
        <w:drawing>
          <wp:inline distT="0" distB="0" distL="0" distR="0" wp14:anchorId="65EBF3A3" wp14:editId="27EEA55C">
            <wp:extent cx="1863090" cy="1242060"/>
            <wp:effectExtent l="0" t="0" r="381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1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63090" cy="1242060"/>
                    </a:xfrm>
                    <a:prstGeom prst="rect">
                      <a:avLst/>
                    </a:prstGeom>
                  </pic:spPr>
                </pic:pic>
              </a:graphicData>
            </a:graphic>
          </wp:inline>
        </w:drawing>
      </w:r>
      <w:r w:rsidR="00516291" w:rsidRPr="00DA7DCD">
        <w:rPr>
          <w:rFonts w:ascii="Times New Roman" w:hAnsi="Times New Roman" w:cs="Times New Roman"/>
          <w:sz w:val="24"/>
          <w:szCs w:val="24"/>
        </w:rPr>
        <w:t xml:space="preserve">  </w:t>
      </w:r>
      <w:r w:rsidR="00B46A7C" w:rsidRPr="00DA7DCD">
        <w:rPr>
          <w:rFonts w:ascii="Times New Roman" w:hAnsi="Times New Roman" w:cs="Times New Roman"/>
          <w:noProof/>
          <w:sz w:val="24"/>
          <w:szCs w:val="24"/>
          <w:lang w:eastAsia="tr-TR"/>
        </w:rPr>
        <w:drawing>
          <wp:inline distT="0" distB="0" distL="0" distR="0" wp14:anchorId="094A788B" wp14:editId="08FF0FDE">
            <wp:extent cx="853440" cy="1280160"/>
            <wp:effectExtent l="0" t="0" r="381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4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58888" cy="1288332"/>
                    </a:xfrm>
                    <a:prstGeom prst="rect">
                      <a:avLst/>
                    </a:prstGeom>
                  </pic:spPr>
                </pic:pic>
              </a:graphicData>
            </a:graphic>
          </wp:inline>
        </w:drawing>
      </w:r>
      <w:r w:rsidR="00516291" w:rsidRPr="00DA7DCD">
        <w:rPr>
          <w:rFonts w:ascii="Times New Roman" w:hAnsi="Times New Roman" w:cs="Times New Roman"/>
          <w:sz w:val="24"/>
          <w:szCs w:val="24"/>
        </w:rPr>
        <w:t xml:space="preserve">  </w:t>
      </w:r>
      <w:r w:rsidR="00516291" w:rsidRPr="00DA7DCD">
        <w:rPr>
          <w:rFonts w:ascii="Times New Roman" w:hAnsi="Times New Roman" w:cs="Times New Roman"/>
          <w:noProof/>
          <w:sz w:val="24"/>
          <w:szCs w:val="24"/>
          <w:lang w:eastAsia="tr-TR"/>
        </w:rPr>
        <w:drawing>
          <wp:inline distT="0" distB="0" distL="0" distR="0" wp14:anchorId="3C1060EF" wp14:editId="5B638DE2">
            <wp:extent cx="868680" cy="1303020"/>
            <wp:effectExtent l="0" t="0" r="762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8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71646" cy="1307469"/>
                    </a:xfrm>
                    <a:prstGeom prst="rect">
                      <a:avLst/>
                    </a:prstGeom>
                  </pic:spPr>
                </pic:pic>
              </a:graphicData>
            </a:graphic>
          </wp:inline>
        </w:drawing>
      </w:r>
    </w:p>
    <w:p w:rsidR="00516291" w:rsidRPr="00DA7DCD" w:rsidRDefault="00B46A7C" w:rsidP="00516291">
      <w:pPr>
        <w:jc w:val="center"/>
        <w:rPr>
          <w:rFonts w:ascii="Times New Roman" w:hAnsi="Times New Roman" w:cs="Times New Roman"/>
          <w:sz w:val="24"/>
          <w:szCs w:val="24"/>
        </w:rPr>
      </w:pPr>
      <w:r w:rsidRPr="00DA7DCD">
        <w:rPr>
          <w:rFonts w:ascii="Times New Roman" w:hAnsi="Times New Roman" w:cs="Times New Roman"/>
          <w:noProof/>
          <w:sz w:val="24"/>
          <w:szCs w:val="24"/>
          <w:lang w:eastAsia="tr-TR"/>
        </w:rPr>
        <w:drawing>
          <wp:inline distT="0" distB="0" distL="0" distR="0" wp14:anchorId="154707DF" wp14:editId="6105B7A6">
            <wp:extent cx="1828800" cy="121920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7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9648" cy="1219765"/>
                    </a:xfrm>
                    <a:prstGeom prst="rect">
                      <a:avLst/>
                    </a:prstGeom>
                  </pic:spPr>
                </pic:pic>
              </a:graphicData>
            </a:graphic>
          </wp:inline>
        </w:drawing>
      </w:r>
      <w:r w:rsidR="00516291" w:rsidRPr="00DA7DCD">
        <w:rPr>
          <w:rFonts w:ascii="Times New Roman" w:hAnsi="Times New Roman" w:cs="Times New Roman"/>
          <w:sz w:val="24"/>
          <w:szCs w:val="24"/>
        </w:rPr>
        <w:t xml:space="preserve">  </w:t>
      </w:r>
      <w:r w:rsidRPr="00DA7DCD">
        <w:rPr>
          <w:rFonts w:ascii="Times New Roman" w:hAnsi="Times New Roman" w:cs="Times New Roman"/>
          <w:noProof/>
          <w:sz w:val="24"/>
          <w:szCs w:val="24"/>
          <w:lang w:eastAsia="tr-TR"/>
        </w:rPr>
        <w:drawing>
          <wp:inline distT="0" distB="0" distL="0" distR="0" wp14:anchorId="336339A4" wp14:editId="00A7165C">
            <wp:extent cx="1844040" cy="1229360"/>
            <wp:effectExtent l="0" t="0" r="3810" b="889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9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4894" cy="1229929"/>
                    </a:xfrm>
                    <a:prstGeom prst="rect">
                      <a:avLst/>
                    </a:prstGeom>
                  </pic:spPr>
                </pic:pic>
              </a:graphicData>
            </a:graphic>
          </wp:inline>
        </w:drawing>
      </w:r>
      <w:r w:rsidR="00516291" w:rsidRPr="00DA7DCD">
        <w:rPr>
          <w:rFonts w:ascii="Times New Roman" w:hAnsi="Times New Roman" w:cs="Times New Roman"/>
          <w:sz w:val="24"/>
          <w:szCs w:val="24"/>
        </w:rPr>
        <w:t xml:space="preserve">  </w:t>
      </w:r>
      <w:r w:rsidRPr="00DA7DCD">
        <w:rPr>
          <w:rFonts w:ascii="Times New Roman" w:hAnsi="Times New Roman" w:cs="Times New Roman"/>
          <w:noProof/>
          <w:sz w:val="24"/>
          <w:szCs w:val="24"/>
          <w:lang w:eastAsia="tr-TR"/>
        </w:rPr>
        <w:drawing>
          <wp:inline distT="0" distB="0" distL="0" distR="0" wp14:anchorId="2511695E" wp14:editId="2803F97E">
            <wp:extent cx="1828800" cy="121920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3633" cy="1222422"/>
                    </a:xfrm>
                    <a:prstGeom prst="rect">
                      <a:avLst/>
                    </a:prstGeom>
                  </pic:spPr>
                </pic:pic>
              </a:graphicData>
            </a:graphic>
          </wp:inline>
        </w:drawing>
      </w:r>
    </w:p>
    <w:p w:rsidR="00516291" w:rsidRPr="00DA7DCD" w:rsidRDefault="00B46A7C" w:rsidP="00DA7DCD">
      <w:pPr>
        <w:rPr>
          <w:rFonts w:ascii="Times New Roman" w:hAnsi="Times New Roman" w:cs="Times New Roman"/>
          <w:sz w:val="24"/>
          <w:szCs w:val="24"/>
        </w:rPr>
      </w:pPr>
      <w:r w:rsidRPr="00DA7DCD">
        <w:rPr>
          <w:rFonts w:ascii="Times New Roman" w:hAnsi="Times New Roman" w:cs="Times New Roman"/>
          <w:noProof/>
          <w:sz w:val="24"/>
          <w:szCs w:val="24"/>
          <w:lang w:eastAsia="tr-TR"/>
        </w:rPr>
        <w:drawing>
          <wp:inline distT="0" distB="0" distL="0" distR="0" wp14:anchorId="3B871A8C" wp14:editId="49123ECB">
            <wp:extent cx="1874520" cy="1249680"/>
            <wp:effectExtent l="0" t="0" r="0" b="762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4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75389" cy="1250259"/>
                    </a:xfrm>
                    <a:prstGeom prst="rect">
                      <a:avLst/>
                    </a:prstGeom>
                  </pic:spPr>
                </pic:pic>
              </a:graphicData>
            </a:graphic>
          </wp:inline>
        </w:drawing>
      </w:r>
      <w:r w:rsidR="00516291" w:rsidRPr="00DA7DCD">
        <w:rPr>
          <w:rFonts w:ascii="Times New Roman" w:hAnsi="Times New Roman" w:cs="Times New Roman"/>
          <w:sz w:val="24"/>
          <w:szCs w:val="24"/>
        </w:rPr>
        <w:t xml:space="preserve">  </w:t>
      </w:r>
      <w:r w:rsidR="00516291" w:rsidRPr="00DA7DCD">
        <w:rPr>
          <w:rFonts w:ascii="Times New Roman" w:hAnsi="Times New Roman" w:cs="Times New Roman"/>
          <w:noProof/>
          <w:sz w:val="24"/>
          <w:szCs w:val="24"/>
          <w:lang w:eastAsia="tr-TR"/>
        </w:rPr>
        <w:drawing>
          <wp:inline distT="0" distB="0" distL="0" distR="0" wp14:anchorId="5BFFD04E" wp14:editId="7FE72303">
            <wp:extent cx="1874520" cy="1249680"/>
            <wp:effectExtent l="0" t="0" r="0" b="762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7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4520" cy="1249680"/>
                    </a:xfrm>
                    <a:prstGeom prst="rect">
                      <a:avLst/>
                    </a:prstGeom>
                  </pic:spPr>
                </pic:pic>
              </a:graphicData>
            </a:graphic>
          </wp:inline>
        </w:drawing>
      </w:r>
      <w:r w:rsidR="00DA7DCD">
        <w:rPr>
          <w:rFonts w:ascii="Times New Roman" w:hAnsi="Times New Roman" w:cs="Times New Roman"/>
          <w:sz w:val="24"/>
          <w:szCs w:val="24"/>
        </w:rPr>
        <w:t xml:space="preserve"> </w:t>
      </w:r>
      <w:r w:rsidRPr="00DA7DCD">
        <w:rPr>
          <w:rFonts w:ascii="Times New Roman" w:hAnsi="Times New Roman" w:cs="Times New Roman"/>
          <w:noProof/>
          <w:sz w:val="24"/>
          <w:szCs w:val="24"/>
          <w:lang w:eastAsia="tr-TR"/>
        </w:rPr>
        <w:drawing>
          <wp:inline distT="0" distB="0" distL="0" distR="0" wp14:anchorId="613732C2" wp14:editId="1DA3224E">
            <wp:extent cx="1870710" cy="124714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6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71576" cy="1247717"/>
                    </a:xfrm>
                    <a:prstGeom prst="rect">
                      <a:avLst/>
                    </a:prstGeom>
                  </pic:spPr>
                </pic:pic>
              </a:graphicData>
            </a:graphic>
          </wp:inline>
        </w:drawing>
      </w:r>
    </w:p>
    <w:p w:rsidR="00B46A7C" w:rsidRPr="00DA7DCD" w:rsidRDefault="00880EDB" w:rsidP="00DA7DCD">
      <w:pPr>
        <w:rPr>
          <w:rFonts w:ascii="Times New Roman" w:hAnsi="Times New Roman" w:cs="Times New Roman"/>
          <w:sz w:val="24"/>
          <w:szCs w:val="24"/>
        </w:rPr>
      </w:pPr>
      <w:r w:rsidRPr="00DA7DCD">
        <w:rPr>
          <w:rFonts w:ascii="Times New Roman" w:hAnsi="Times New Roman" w:cs="Times New Roman"/>
          <w:noProof/>
          <w:sz w:val="24"/>
          <w:szCs w:val="24"/>
          <w:lang w:eastAsia="tr-TR"/>
        </w:rPr>
        <w:drawing>
          <wp:inline distT="0" distB="0" distL="0" distR="0" wp14:anchorId="1667DE69" wp14:editId="29CC0DFB">
            <wp:extent cx="1895475" cy="1263649"/>
            <wp:effectExtent l="0" t="0" r="0" b="0"/>
            <wp:docPr id="9" name="Resim 9" descr="H:\corum_calistay_resimleri_01eylul2014\Çalıştay resim\IMG_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corum_calistay_resimleri_01eylul2014\Çalıştay resim\IMG_033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1182" cy="1267454"/>
                    </a:xfrm>
                    <a:prstGeom prst="rect">
                      <a:avLst/>
                    </a:prstGeom>
                    <a:noFill/>
                    <a:ln>
                      <a:noFill/>
                    </a:ln>
                  </pic:spPr>
                </pic:pic>
              </a:graphicData>
            </a:graphic>
          </wp:inline>
        </w:drawing>
      </w:r>
      <w:r w:rsidRPr="00DA7DCD">
        <w:rPr>
          <w:rFonts w:ascii="Times New Roman" w:hAnsi="Times New Roman" w:cs="Times New Roman"/>
          <w:sz w:val="24"/>
          <w:szCs w:val="24"/>
        </w:rPr>
        <w:t xml:space="preserve"> </w:t>
      </w:r>
      <w:r w:rsidR="00B46A7C" w:rsidRPr="00DA7DCD">
        <w:rPr>
          <w:rFonts w:ascii="Times New Roman" w:hAnsi="Times New Roman" w:cs="Times New Roman"/>
          <w:noProof/>
          <w:sz w:val="24"/>
          <w:szCs w:val="24"/>
          <w:lang w:eastAsia="tr-TR"/>
        </w:rPr>
        <w:drawing>
          <wp:inline distT="0" distB="0" distL="0" distR="0" wp14:anchorId="144113A1" wp14:editId="1F9AB8DE">
            <wp:extent cx="1885950" cy="125730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7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93818" cy="1262545"/>
                    </a:xfrm>
                    <a:prstGeom prst="rect">
                      <a:avLst/>
                    </a:prstGeom>
                  </pic:spPr>
                </pic:pic>
              </a:graphicData>
            </a:graphic>
          </wp:inline>
        </w:drawing>
      </w:r>
      <w:r w:rsidRPr="00DA7DCD">
        <w:rPr>
          <w:rFonts w:ascii="Times New Roman" w:hAnsi="Times New Roman" w:cs="Times New Roman"/>
          <w:noProof/>
          <w:sz w:val="24"/>
          <w:szCs w:val="24"/>
          <w:lang w:eastAsia="tr-TR"/>
        </w:rPr>
        <w:drawing>
          <wp:inline distT="0" distB="0" distL="0" distR="0" wp14:anchorId="0DB2EB07" wp14:editId="23EF1EDF">
            <wp:extent cx="1895475" cy="1263650"/>
            <wp:effectExtent l="0" t="0" r="9525" b="0"/>
            <wp:docPr id="8" name="Resim 8" descr="H:\corum_calistay_resimleri_01eylul2014\Çalıştay resim\IMG_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orum_calistay_resimleri_01eylul2014\Çalıştay resim\IMG_024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6416" cy="1264277"/>
                    </a:xfrm>
                    <a:prstGeom prst="rect">
                      <a:avLst/>
                    </a:prstGeom>
                    <a:noFill/>
                    <a:ln>
                      <a:noFill/>
                    </a:ln>
                  </pic:spPr>
                </pic:pic>
              </a:graphicData>
            </a:graphic>
          </wp:inline>
        </w:drawing>
      </w:r>
    </w:p>
    <w:p w:rsidR="00067A59" w:rsidRPr="00DA7DCD" w:rsidRDefault="00880EDB" w:rsidP="00A04336">
      <w:pPr>
        <w:jc w:val="center"/>
        <w:rPr>
          <w:rFonts w:ascii="Times New Roman" w:hAnsi="Times New Roman" w:cs="Times New Roman"/>
          <w:sz w:val="24"/>
          <w:szCs w:val="24"/>
        </w:rPr>
      </w:pPr>
      <w:r w:rsidRPr="00DA7DCD">
        <w:rPr>
          <w:rFonts w:ascii="Times New Roman" w:hAnsi="Times New Roman" w:cs="Times New Roman"/>
          <w:sz w:val="24"/>
          <w:szCs w:val="24"/>
        </w:rPr>
        <w:t xml:space="preserve"> </w:t>
      </w:r>
    </w:p>
    <w:p w:rsidR="00067A59" w:rsidRPr="00DA7DCD" w:rsidRDefault="00067A59" w:rsidP="00A04336">
      <w:pPr>
        <w:jc w:val="center"/>
        <w:rPr>
          <w:rFonts w:ascii="Times New Roman" w:hAnsi="Times New Roman" w:cs="Times New Roman"/>
          <w:sz w:val="24"/>
          <w:szCs w:val="24"/>
        </w:rPr>
      </w:pPr>
    </w:p>
    <w:p w:rsidR="00067A59" w:rsidRPr="00DA7DCD" w:rsidRDefault="00067A59" w:rsidP="00A04336">
      <w:pPr>
        <w:jc w:val="center"/>
        <w:rPr>
          <w:rFonts w:ascii="Times New Roman" w:hAnsi="Times New Roman" w:cs="Times New Roman"/>
          <w:sz w:val="24"/>
          <w:szCs w:val="24"/>
        </w:rPr>
      </w:pPr>
    </w:p>
    <w:p w:rsidR="00067A59" w:rsidRPr="00DA7DCD" w:rsidRDefault="00067A59" w:rsidP="00A04336">
      <w:pPr>
        <w:jc w:val="center"/>
        <w:rPr>
          <w:rFonts w:ascii="Times New Roman" w:hAnsi="Times New Roman" w:cs="Times New Roman"/>
          <w:sz w:val="24"/>
          <w:szCs w:val="24"/>
        </w:rPr>
      </w:pPr>
    </w:p>
    <w:p w:rsidR="00067A59" w:rsidRPr="00DA7DCD" w:rsidRDefault="00067A59" w:rsidP="00A04336">
      <w:pPr>
        <w:jc w:val="center"/>
        <w:rPr>
          <w:rFonts w:ascii="Times New Roman" w:hAnsi="Times New Roman" w:cs="Times New Roman"/>
          <w:sz w:val="24"/>
          <w:szCs w:val="24"/>
        </w:rPr>
      </w:pPr>
    </w:p>
    <w:p w:rsidR="00067A59" w:rsidRPr="00DA7DCD" w:rsidRDefault="00067A59" w:rsidP="00A04336">
      <w:pPr>
        <w:jc w:val="center"/>
        <w:rPr>
          <w:rFonts w:ascii="Times New Roman" w:hAnsi="Times New Roman" w:cs="Times New Roman"/>
          <w:sz w:val="24"/>
          <w:szCs w:val="24"/>
        </w:rPr>
      </w:pPr>
    </w:p>
    <w:p w:rsidR="00067A59" w:rsidRPr="00DA7DCD" w:rsidRDefault="00067A59" w:rsidP="00A04336">
      <w:pPr>
        <w:jc w:val="center"/>
        <w:rPr>
          <w:rFonts w:ascii="Times New Roman" w:hAnsi="Times New Roman" w:cs="Times New Roman"/>
          <w:sz w:val="24"/>
          <w:szCs w:val="24"/>
        </w:rPr>
      </w:pPr>
    </w:p>
    <w:p w:rsidR="00B83F54" w:rsidRPr="00DA7DCD" w:rsidRDefault="00067A59" w:rsidP="00A04336">
      <w:pPr>
        <w:jc w:val="center"/>
        <w:rPr>
          <w:rFonts w:ascii="Times New Roman" w:hAnsi="Times New Roman" w:cs="Times New Roman"/>
          <w:b/>
          <w:sz w:val="24"/>
          <w:szCs w:val="24"/>
        </w:rPr>
      </w:pPr>
      <w:r w:rsidRPr="00DA7DCD">
        <w:rPr>
          <w:rFonts w:ascii="Times New Roman" w:hAnsi="Times New Roman" w:cs="Times New Roman"/>
          <w:b/>
          <w:sz w:val="24"/>
          <w:szCs w:val="24"/>
        </w:rPr>
        <w:lastRenderedPageBreak/>
        <w:t xml:space="preserve">Aile Çiftçiliği Çorum Bölge </w:t>
      </w:r>
      <w:proofErr w:type="spellStart"/>
      <w:r w:rsidRPr="00DA7DCD">
        <w:rPr>
          <w:rFonts w:ascii="Times New Roman" w:hAnsi="Times New Roman" w:cs="Times New Roman"/>
          <w:b/>
          <w:sz w:val="24"/>
          <w:szCs w:val="24"/>
        </w:rPr>
        <w:t>Çalıştayı</w:t>
      </w:r>
      <w:proofErr w:type="spellEnd"/>
      <w:r w:rsidRPr="00DA7DCD">
        <w:rPr>
          <w:rFonts w:ascii="Times New Roman" w:hAnsi="Times New Roman" w:cs="Times New Roman"/>
          <w:b/>
          <w:sz w:val="24"/>
          <w:szCs w:val="24"/>
        </w:rPr>
        <w:t xml:space="preserve"> Yerel Basın Haberleri</w:t>
      </w:r>
      <w:r w:rsidR="00B83F54" w:rsidRPr="00DA7DCD">
        <w:rPr>
          <w:rFonts w:ascii="Times New Roman" w:hAnsi="Times New Roman" w:cs="Times New Roman"/>
          <w:b/>
          <w:noProof/>
          <w:sz w:val="24"/>
          <w:szCs w:val="24"/>
          <w:lang w:eastAsia="tr-TR"/>
        </w:rPr>
        <w:drawing>
          <wp:inline distT="0" distB="0" distL="0" distR="0" wp14:anchorId="278014C0" wp14:editId="77A8C504">
            <wp:extent cx="5959583" cy="3596640"/>
            <wp:effectExtent l="0" t="0" r="3175"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nyayin1.jpg"/>
                    <pic:cNvPicPr/>
                  </pic:nvPicPr>
                  <pic:blipFill>
                    <a:blip r:embed="rId21">
                      <a:extLst>
                        <a:ext uri="{28A0092B-C50C-407E-A947-70E740481C1C}">
                          <a14:useLocalDpi xmlns:a14="http://schemas.microsoft.com/office/drawing/2010/main" val="0"/>
                        </a:ext>
                      </a:extLst>
                    </a:blip>
                    <a:stretch>
                      <a:fillRect/>
                    </a:stretch>
                  </pic:blipFill>
                  <pic:spPr>
                    <a:xfrm>
                      <a:off x="0" y="0"/>
                      <a:ext cx="5959583" cy="3596640"/>
                    </a:xfrm>
                    <a:prstGeom prst="rect">
                      <a:avLst/>
                    </a:prstGeom>
                  </pic:spPr>
                </pic:pic>
              </a:graphicData>
            </a:graphic>
          </wp:inline>
        </w:drawing>
      </w:r>
      <w:r w:rsidR="00B83F54" w:rsidRPr="00DA7DCD">
        <w:rPr>
          <w:rFonts w:ascii="Times New Roman" w:hAnsi="Times New Roman" w:cs="Times New Roman"/>
          <w:b/>
          <w:noProof/>
          <w:sz w:val="24"/>
          <w:szCs w:val="24"/>
          <w:lang w:eastAsia="tr-TR"/>
        </w:rPr>
        <w:drawing>
          <wp:inline distT="0" distB="0" distL="0" distR="0" wp14:anchorId="209B1E4B" wp14:editId="79E5F630">
            <wp:extent cx="6024846" cy="4968240"/>
            <wp:effectExtent l="0" t="0" r="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utakip1.jpg"/>
                    <pic:cNvPicPr/>
                  </pic:nvPicPr>
                  <pic:blipFill>
                    <a:blip r:embed="rId22">
                      <a:extLst>
                        <a:ext uri="{28A0092B-C50C-407E-A947-70E740481C1C}">
                          <a14:useLocalDpi xmlns:a14="http://schemas.microsoft.com/office/drawing/2010/main" val="0"/>
                        </a:ext>
                      </a:extLst>
                    </a:blip>
                    <a:stretch>
                      <a:fillRect/>
                    </a:stretch>
                  </pic:blipFill>
                  <pic:spPr>
                    <a:xfrm>
                      <a:off x="0" y="0"/>
                      <a:ext cx="6036476" cy="4977830"/>
                    </a:xfrm>
                    <a:prstGeom prst="rect">
                      <a:avLst/>
                    </a:prstGeom>
                  </pic:spPr>
                </pic:pic>
              </a:graphicData>
            </a:graphic>
          </wp:inline>
        </w:drawing>
      </w:r>
    </w:p>
    <w:p w:rsidR="00B83F54" w:rsidRPr="00DA7DCD" w:rsidRDefault="00B83F54" w:rsidP="00A04336">
      <w:pPr>
        <w:jc w:val="center"/>
        <w:rPr>
          <w:rFonts w:ascii="Times New Roman" w:hAnsi="Times New Roman" w:cs="Times New Roman"/>
          <w:b/>
          <w:sz w:val="24"/>
          <w:szCs w:val="24"/>
        </w:rPr>
      </w:pPr>
      <w:r w:rsidRPr="00DA7DCD">
        <w:rPr>
          <w:rFonts w:ascii="Times New Roman" w:hAnsi="Times New Roman" w:cs="Times New Roman"/>
          <w:b/>
          <w:noProof/>
          <w:sz w:val="24"/>
          <w:szCs w:val="24"/>
          <w:lang w:eastAsia="tr-TR"/>
        </w:rPr>
        <w:lastRenderedPageBreak/>
        <w:drawing>
          <wp:inline distT="0" distB="0" distL="0" distR="0" wp14:anchorId="06229291" wp14:editId="775D735A">
            <wp:extent cx="5760720" cy="269303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umvatan1.jpg"/>
                    <pic:cNvPicPr/>
                  </pic:nvPicPr>
                  <pic:blipFill>
                    <a:blip r:embed="rId23">
                      <a:extLst>
                        <a:ext uri="{28A0092B-C50C-407E-A947-70E740481C1C}">
                          <a14:useLocalDpi xmlns:a14="http://schemas.microsoft.com/office/drawing/2010/main" val="0"/>
                        </a:ext>
                      </a:extLst>
                    </a:blip>
                    <a:stretch>
                      <a:fillRect/>
                    </a:stretch>
                  </pic:blipFill>
                  <pic:spPr>
                    <a:xfrm>
                      <a:off x="0" y="0"/>
                      <a:ext cx="5760720" cy="2693035"/>
                    </a:xfrm>
                    <a:prstGeom prst="rect">
                      <a:avLst/>
                    </a:prstGeom>
                  </pic:spPr>
                </pic:pic>
              </a:graphicData>
            </a:graphic>
          </wp:inline>
        </w:drawing>
      </w:r>
    </w:p>
    <w:p w:rsidR="00B83F54" w:rsidRPr="00DA7DCD" w:rsidRDefault="00B83F54" w:rsidP="00A04336">
      <w:pPr>
        <w:jc w:val="center"/>
        <w:rPr>
          <w:rFonts w:ascii="Times New Roman" w:hAnsi="Times New Roman" w:cs="Times New Roman"/>
          <w:b/>
          <w:sz w:val="24"/>
          <w:szCs w:val="24"/>
        </w:rPr>
      </w:pPr>
      <w:r w:rsidRPr="00DA7DCD">
        <w:rPr>
          <w:rFonts w:ascii="Times New Roman" w:hAnsi="Times New Roman" w:cs="Times New Roman"/>
          <w:b/>
          <w:noProof/>
          <w:sz w:val="24"/>
          <w:szCs w:val="24"/>
          <w:lang w:eastAsia="tr-TR"/>
        </w:rPr>
        <w:drawing>
          <wp:inline distT="0" distB="0" distL="0" distR="0" wp14:anchorId="571F4A1E" wp14:editId="666B35A4">
            <wp:extent cx="5760720" cy="5253990"/>
            <wp:effectExtent l="0" t="0" r="0" b="38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ylahaber1.jpg"/>
                    <pic:cNvPicPr/>
                  </pic:nvPicPr>
                  <pic:blipFill>
                    <a:blip r:embed="rId24">
                      <a:extLst>
                        <a:ext uri="{28A0092B-C50C-407E-A947-70E740481C1C}">
                          <a14:useLocalDpi xmlns:a14="http://schemas.microsoft.com/office/drawing/2010/main" val="0"/>
                        </a:ext>
                      </a:extLst>
                    </a:blip>
                    <a:stretch>
                      <a:fillRect/>
                    </a:stretch>
                  </pic:blipFill>
                  <pic:spPr>
                    <a:xfrm>
                      <a:off x="0" y="0"/>
                      <a:ext cx="5760720" cy="5253990"/>
                    </a:xfrm>
                    <a:prstGeom prst="rect">
                      <a:avLst/>
                    </a:prstGeom>
                  </pic:spPr>
                </pic:pic>
              </a:graphicData>
            </a:graphic>
          </wp:inline>
        </w:drawing>
      </w:r>
    </w:p>
    <w:p w:rsidR="00A04336" w:rsidRPr="00516291" w:rsidRDefault="00A04336" w:rsidP="00A04336">
      <w:pPr>
        <w:jc w:val="center"/>
        <w:rPr>
          <w:sz w:val="24"/>
          <w:szCs w:val="24"/>
        </w:rPr>
      </w:pPr>
      <w:r w:rsidRPr="00516291">
        <w:rPr>
          <w:noProof/>
          <w:sz w:val="24"/>
          <w:szCs w:val="24"/>
          <w:lang w:eastAsia="tr-TR"/>
        </w:rPr>
        <w:lastRenderedPageBreak/>
        <w:drawing>
          <wp:inline distT="0" distB="0" distL="0" distR="0" wp14:anchorId="5C3111B5" wp14:editId="6181283D">
            <wp:extent cx="5935980" cy="9423086"/>
            <wp:effectExtent l="0" t="0" r="7620" b="698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umcalistay1.jpg"/>
                    <pic:cNvPicPr/>
                  </pic:nvPicPr>
                  <pic:blipFill>
                    <a:blip r:embed="rId25">
                      <a:extLst>
                        <a:ext uri="{28A0092B-C50C-407E-A947-70E740481C1C}">
                          <a14:useLocalDpi xmlns:a14="http://schemas.microsoft.com/office/drawing/2010/main" val="0"/>
                        </a:ext>
                      </a:extLst>
                    </a:blip>
                    <a:stretch>
                      <a:fillRect/>
                    </a:stretch>
                  </pic:blipFill>
                  <pic:spPr>
                    <a:xfrm>
                      <a:off x="0" y="0"/>
                      <a:ext cx="5935980" cy="9423086"/>
                    </a:xfrm>
                    <a:prstGeom prst="rect">
                      <a:avLst/>
                    </a:prstGeom>
                  </pic:spPr>
                </pic:pic>
              </a:graphicData>
            </a:graphic>
          </wp:inline>
        </w:drawing>
      </w:r>
    </w:p>
    <w:sectPr w:rsidR="00A04336" w:rsidRPr="0051629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EA2"/>
    <w:rsid w:val="00067A59"/>
    <w:rsid w:val="003E5463"/>
    <w:rsid w:val="00425DCC"/>
    <w:rsid w:val="00516291"/>
    <w:rsid w:val="00517836"/>
    <w:rsid w:val="00573697"/>
    <w:rsid w:val="007B393F"/>
    <w:rsid w:val="00875EA2"/>
    <w:rsid w:val="00880EDB"/>
    <w:rsid w:val="009B1271"/>
    <w:rsid w:val="00A04336"/>
    <w:rsid w:val="00B46A7C"/>
    <w:rsid w:val="00B83F54"/>
    <w:rsid w:val="00C53C15"/>
    <w:rsid w:val="00DA7DCD"/>
    <w:rsid w:val="00F37532"/>
    <w:rsid w:val="00F8241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semiHidden/>
    <w:unhideWhenUsed/>
    <w:rsid w:val="00875EA2"/>
    <w:rPr>
      <w:b/>
      <w:bCs/>
      <w:strike w:val="0"/>
      <w:dstrike w:val="0"/>
      <w:color w:val="000036"/>
      <w:u w:val="none"/>
      <w:effect w:val="none"/>
    </w:rPr>
  </w:style>
  <w:style w:type="paragraph" w:styleId="NormalWeb">
    <w:name w:val="Normal (Web)"/>
    <w:basedOn w:val="Normal"/>
    <w:uiPriority w:val="99"/>
    <w:unhideWhenUsed/>
    <w:rsid w:val="00875EA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875EA2"/>
    <w:rPr>
      <w:b/>
      <w:bCs/>
    </w:rPr>
  </w:style>
  <w:style w:type="paragraph" w:customStyle="1" w:styleId="icerikgaleri">
    <w:name w:val="icerikgaleri"/>
    <w:basedOn w:val="Normal"/>
    <w:rsid w:val="00875EA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875EA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75EA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semiHidden/>
    <w:unhideWhenUsed/>
    <w:rsid w:val="00875EA2"/>
    <w:rPr>
      <w:b/>
      <w:bCs/>
      <w:strike w:val="0"/>
      <w:dstrike w:val="0"/>
      <w:color w:val="000036"/>
      <w:u w:val="none"/>
      <w:effect w:val="none"/>
    </w:rPr>
  </w:style>
  <w:style w:type="paragraph" w:styleId="NormalWeb">
    <w:name w:val="Normal (Web)"/>
    <w:basedOn w:val="Normal"/>
    <w:uiPriority w:val="99"/>
    <w:unhideWhenUsed/>
    <w:rsid w:val="00875EA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875EA2"/>
    <w:rPr>
      <w:b/>
      <w:bCs/>
    </w:rPr>
  </w:style>
  <w:style w:type="paragraph" w:customStyle="1" w:styleId="icerikgaleri">
    <w:name w:val="icerikgaleri"/>
    <w:basedOn w:val="Normal"/>
    <w:rsid w:val="00875EA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875EA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75E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g"/><Relationship Id="rId28" Type="http://schemas.openxmlformats.org/officeDocument/2006/relationships/customXml" Target="../customXml/item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g"/><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Belge" ma:contentTypeID="0x01010081A45B5CFCEB614C9E9ADDB418A2FAEF" ma:contentTypeVersion="1" ma:contentTypeDescription="Yeni belge oluşturun." ma:contentTypeScope="" ma:versionID="5f322d9c1c2138cc0446585ad04091d1">
  <xsd:schema xmlns:xsd="http://www.w3.org/2001/XMLSchema" xmlns:xs="http://www.w3.org/2001/XMLSchema" xmlns:p="http://schemas.microsoft.com/office/2006/metadata/properties" xmlns:ns1="http://schemas.microsoft.com/sharepoint/v3" targetNamespace="http://schemas.microsoft.com/office/2006/metadata/properties" ma:root="true" ma:fieldsID="14d4e3fdf9f7a112181f73f79ec0ec6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33A05C-2211-4C62-8753-34354BCF0AE0}"/>
</file>

<file path=customXml/itemProps2.xml><?xml version="1.0" encoding="utf-8"?>
<ds:datastoreItem xmlns:ds="http://schemas.openxmlformats.org/officeDocument/2006/customXml" ds:itemID="{065670E1-A8B2-43CC-A279-04A933712CE9}"/>
</file>

<file path=customXml/itemProps3.xml><?xml version="1.0" encoding="utf-8"?>
<ds:datastoreItem xmlns:ds="http://schemas.openxmlformats.org/officeDocument/2006/customXml" ds:itemID="{D7E20269-E4DE-4FFF-A0FA-2B67BC4E5D5D}"/>
</file>

<file path=docProps/app.xml><?xml version="1.0" encoding="utf-8"?>
<Properties xmlns="http://schemas.openxmlformats.org/officeDocument/2006/extended-properties" xmlns:vt="http://schemas.openxmlformats.org/officeDocument/2006/docPropsVTypes">
  <Template>Normal.dotm</Template>
  <TotalTime>70</TotalTime>
  <Pages>6</Pages>
  <Words>475</Words>
  <Characters>2708</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Fahri GORAL</dc:creator>
  <cp:lastModifiedBy>Mehmet Ali KORKMAZ</cp:lastModifiedBy>
  <cp:revision>13</cp:revision>
  <dcterms:created xsi:type="dcterms:W3CDTF">2014-09-04T09:10:00Z</dcterms:created>
  <dcterms:modified xsi:type="dcterms:W3CDTF">2014-09-11T08:31:00Z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0x01010081A45B5CFCEB614C9E9ADDB418A2FAEF</vt:lpwstr>
  </property>
</Properties>
</file>